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3C2" w:rsidRDefault="006833C2" w:rsidP="006833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D3D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Российская Федерация</w:t>
      </w:r>
    </w:p>
    <w:p w:rsidR="006833C2" w:rsidRPr="00096093" w:rsidRDefault="006833C2" w:rsidP="006833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6833C2" w:rsidRPr="00BD3D1C" w:rsidRDefault="006833C2" w:rsidP="006833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D3D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Администрация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Краснокаменского </w:t>
      </w:r>
      <w:r w:rsidRPr="00BD3D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округа</w:t>
      </w:r>
    </w:p>
    <w:p w:rsidR="006833C2" w:rsidRPr="00BD3D1C" w:rsidRDefault="006833C2" w:rsidP="006833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D3D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Забайкальского края</w:t>
      </w:r>
    </w:p>
    <w:p w:rsidR="006833C2" w:rsidRPr="00BD3D1C" w:rsidRDefault="006833C2" w:rsidP="006833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6833C2" w:rsidRPr="00BD3D1C" w:rsidRDefault="006833C2" w:rsidP="006833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D3D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ПОСТАНОВЛЕНИЕ</w:t>
      </w:r>
    </w:p>
    <w:p w:rsidR="006833C2" w:rsidRPr="00BD3D1C" w:rsidRDefault="006833C2" w:rsidP="006833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833C2" w:rsidRDefault="006833C2" w:rsidP="006833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833C2" w:rsidRPr="00BD3D1C" w:rsidRDefault="00261A88" w:rsidP="00261A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30 декабря</w:t>
      </w:r>
      <w:r w:rsidR="006833C2" w:rsidRPr="00BD3D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</w:t>
      </w:r>
      <w:r w:rsidR="006833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</w:t>
      </w:r>
      <w:r w:rsidR="006833C2" w:rsidRPr="00BD3D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</w:t>
      </w:r>
      <w:r w:rsidR="006833C2" w:rsidRPr="00BD3D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6833C2" w:rsidRPr="00BD3D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6833C2" w:rsidRPr="00BD3D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6833C2" w:rsidRPr="00BD3D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6833C2" w:rsidRPr="00BD3D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6833C2" w:rsidRPr="00BD3D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bookmarkStart w:id="0" w:name="_GoBack"/>
      <w:bookmarkEnd w:id="0"/>
      <w:r w:rsidR="006833C2" w:rsidRPr="00BD3D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269</w:t>
      </w:r>
    </w:p>
    <w:p w:rsidR="006833C2" w:rsidRPr="00BD3D1C" w:rsidRDefault="006833C2" w:rsidP="006833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833C2" w:rsidRPr="00BD3D1C" w:rsidRDefault="006833C2" w:rsidP="006833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3D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 Краснокаменск</w:t>
      </w:r>
    </w:p>
    <w:p w:rsidR="006833C2" w:rsidRPr="00096093" w:rsidRDefault="006833C2" w:rsidP="006833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</w:p>
    <w:p w:rsidR="006833C2" w:rsidRPr="00096093" w:rsidRDefault="006833C2" w:rsidP="006833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2"/>
          <w:szCs w:val="18"/>
          <w:lang w:eastAsia="ru-RU"/>
        </w:rPr>
      </w:pPr>
    </w:p>
    <w:p w:rsidR="006833C2" w:rsidRDefault="00AC2BBA" w:rsidP="006833C2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="00693AE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в</w:t>
      </w:r>
      <w:r w:rsidR="00693AE1">
        <w:rPr>
          <w:rFonts w:ascii="Times New Roman" w:eastAsia="Calibri" w:hAnsi="Times New Roman" w:cs="Times New Roman"/>
          <w:b/>
          <w:sz w:val="28"/>
          <w:szCs w:val="28"/>
        </w:rPr>
        <w:t xml:space="preserve">несении изменений в </w:t>
      </w:r>
      <w:r w:rsidR="0094791F"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="006833C2" w:rsidRPr="006833C2">
        <w:rPr>
          <w:rFonts w:ascii="Times New Roman" w:eastAsia="Calibri" w:hAnsi="Times New Roman" w:cs="Times New Roman"/>
          <w:b/>
          <w:sz w:val="28"/>
          <w:szCs w:val="28"/>
        </w:rPr>
        <w:t>оложени</w:t>
      </w:r>
      <w:r w:rsidR="00693AE1">
        <w:rPr>
          <w:rFonts w:ascii="Times New Roman" w:eastAsia="Calibri" w:hAnsi="Times New Roman" w:cs="Times New Roman"/>
          <w:b/>
          <w:sz w:val="28"/>
          <w:szCs w:val="28"/>
        </w:rPr>
        <w:t>е</w:t>
      </w:r>
      <w:r w:rsidR="006833C2" w:rsidRPr="006833C2">
        <w:rPr>
          <w:rFonts w:ascii="Times New Roman" w:eastAsia="Calibri" w:hAnsi="Times New Roman" w:cs="Times New Roman"/>
          <w:b/>
          <w:sz w:val="28"/>
          <w:szCs w:val="28"/>
        </w:rPr>
        <w:t xml:space="preserve"> об оплате труда работников образовательных учреждений Краснокаменского муниципального округа  Забайкальского края, финансируемых за счет субвенций краевого бюджета</w:t>
      </w:r>
      <w:r w:rsidR="006833C2">
        <w:rPr>
          <w:rFonts w:ascii="Times New Roman" w:eastAsia="Calibri" w:hAnsi="Times New Roman" w:cs="Times New Roman"/>
          <w:b/>
          <w:sz w:val="28"/>
          <w:szCs w:val="28"/>
        </w:rPr>
        <w:t xml:space="preserve">, утвержденное </w:t>
      </w:r>
      <w:r w:rsidR="006833C2" w:rsidRPr="006800E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постановление</w:t>
      </w:r>
      <w:r w:rsidR="006833C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</w:t>
      </w:r>
      <w:r w:rsidR="006833C2" w:rsidRPr="006800E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6833C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</w:t>
      </w:r>
      <w:r w:rsidR="006833C2" w:rsidRPr="006800E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дминистрации Краснокаменск</w:t>
      </w:r>
      <w:r w:rsidR="006833C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ого </w:t>
      </w:r>
      <w:r w:rsidR="006833C2" w:rsidRPr="006800E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муниципального </w:t>
      </w:r>
      <w:r w:rsidR="006833C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округа</w:t>
      </w:r>
      <w:r w:rsidR="00B6789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Забайкальского края от</w:t>
      </w:r>
      <w:r w:rsidR="00B6789E" w:rsidRPr="00B6789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16.06.2025 </w:t>
      </w:r>
      <w:r w:rsidR="00B6789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№</w:t>
      </w:r>
      <w:r w:rsidR="00B6789E" w:rsidRPr="00B6789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125</w:t>
      </w:r>
    </w:p>
    <w:p w:rsidR="006833C2" w:rsidRPr="00BD3D1C" w:rsidRDefault="006833C2" w:rsidP="006833C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33C2" w:rsidRDefault="006833C2" w:rsidP="006222A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C91">
        <w:rPr>
          <w:rFonts w:ascii="Times New Roman" w:hAnsi="Times New Roman"/>
          <w:sz w:val="28"/>
          <w:szCs w:val="28"/>
          <w:lang w:eastAsia="ru-RU"/>
        </w:rPr>
        <w:t xml:space="preserve">В целях </w:t>
      </w:r>
      <w:r>
        <w:rPr>
          <w:rFonts w:ascii="Times New Roman" w:hAnsi="Times New Roman"/>
          <w:sz w:val="28"/>
          <w:szCs w:val="28"/>
          <w:lang w:eastAsia="ru-RU"/>
        </w:rPr>
        <w:t>предоставления дополнительных мер социальной поддержки участникам специальной военной операции, во исполнение статьи 1 Закона Забайкальского края от 08.07.2024 № 2370-ЗЗК «О повышении заработной платы работников государственных и муниципальных учреждений Забайкальского края и внесении изменений в Закон Забайкальского кая «Об оплате труда работников государственных учреждений Забайкальского края», распоряжения Министерства образования Забайкальского края от 28.11.2025 № 22-р</w:t>
      </w:r>
      <w:r w:rsidRPr="00650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руководствуясь  ст. 37 Устава Краснокаменского муниципального округа Забайкальского края, администрация Краснокаменского муниципального округа Забайкальского края </w:t>
      </w:r>
    </w:p>
    <w:p w:rsidR="006833C2" w:rsidRPr="007A34CE" w:rsidRDefault="006833C2" w:rsidP="006222A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4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6833C2" w:rsidRPr="00B6789E" w:rsidRDefault="006833C2" w:rsidP="00AC2BBA">
      <w:pPr>
        <w:pStyle w:val="a6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88" w:lineRule="atLeast"/>
        <w:ind w:left="0" w:firstLine="851"/>
        <w:jc w:val="both"/>
      </w:pPr>
      <w:r w:rsidRPr="00F60F21">
        <w:rPr>
          <w:rFonts w:eastAsia="Calibri"/>
          <w:sz w:val="28"/>
          <w:szCs w:val="28"/>
        </w:rPr>
        <w:t xml:space="preserve">Внести в </w:t>
      </w:r>
      <w:r>
        <w:rPr>
          <w:rFonts w:eastAsia="Calibri"/>
          <w:sz w:val="28"/>
          <w:szCs w:val="28"/>
        </w:rPr>
        <w:t xml:space="preserve">Положение </w:t>
      </w:r>
      <w:r w:rsidRPr="007F310B">
        <w:rPr>
          <w:rFonts w:eastAsia="Calibri"/>
          <w:sz w:val="28"/>
          <w:szCs w:val="28"/>
        </w:rPr>
        <w:t xml:space="preserve">об оплате труда работников </w:t>
      </w:r>
      <w:r w:rsidRPr="006833C2">
        <w:rPr>
          <w:rFonts w:eastAsia="Calibri"/>
          <w:sz w:val="28"/>
          <w:szCs w:val="28"/>
        </w:rPr>
        <w:t>образовательных учреждений Краснокаменского муниципального округа  Забайкальского края, финансируемых за счет субвенций краевого бюджета</w:t>
      </w:r>
      <w:r w:rsidRPr="007F310B">
        <w:rPr>
          <w:rFonts w:eastAsia="Calibri"/>
          <w:sz w:val="28"/>
          <w:szCs w:val="28"/>
        </w:rPr>
        <w:t xml:space="preserve">, утвержденное постановлением администрации Краснокаменского  муниципального округа Забайкальского края </w:t>
      </w:r>
      <w:r w:rsidR="00B6789E">
        <w:rPr>
          <w:sz w:val="28"/>
        </w:rPr>
        <w:t>от 16.06.2025 №</w:t>
      </w:r>
      <w:r w:rsidR="00B6789E" w:rsidRPr="00B6789E">
        <w:rPr>
          <w:sz w:val="28"/>
        </w:rPr>
        <w:t xml:space="preserve"> 125 </w:t>
      </w:r>
      <w:r w:rsidRPr="00B6789E">
        <w:rPr>
          <w:sz w:val="28"/>
          <w:szCs w:val="28"/>
        </w:rPr>
        <w:t xml:space="preserve">(далее – положение) </w:t>
      </w:r>
      <w:r w:rsidRPr="00B6789E">
        <w:rPr>
          <w:rFonts w:eastAsia="Calibri"/>
          <w:sz w:val="28"/>
          <w:szCs w:val="28"/>
        </w:rPr>
        <w:t>следующие изменения:</w:t>
      </w:r>
    </w:p>
    <w:p w:rsidR="006222AE" w:rsidRDefault="006222AE" w:rsidP="006222AE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Подпункт 2.3.3. </w:t>
      </w:r>
      <w:r w:rsidRPr="006222AE">
        <w:rPr>
          <w:rFonts w:ascii="Times New Roman" w:eastAsia="Calibri" w:hAnsi="Times New Roman" w:cs="Times New Roman"/>
          <w:sz w:val="28"/>
          <w:szCs w:val="28"/>
          <w:lang w:eastAsia="ru-RU"/>
        </w:rPr>
        <w:t>пункт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6222A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2.3 раздела II. Порядок и условия оплаты труда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дополнить абзацем </w:t>
      </w:r>
      <w:r w:rsidR="00F85A76">
        <w:rPr>
          <w:rFonts w:ascii="Times New Roman" w:eastAsia="Calibri" w:hAnsi="Times New Roman" w:cs="Times New Roman"/>
          <w:sz w:val="28"/>
          <w:szCs w:val="28"/>
          <w:lang w:eastAsia="ru-RU"/>
        </w:rPr>
        <w:t>15</w:t>
      </w:r>
      <w:r w:rsidRPr="006222A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следующего содержания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6222AE" w:rsidRDefault="006222AE" w:rsidP="006222AE">
      <w:pPr>
        <w:pStyle w:val="a3"/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F85A76">
        <w:rPr>
          <w:rFonts w:ascii="Times New Roman" w:eastAsia="Calibri" w:hAnsi="Times New Roman" w:cs="Times New Roman"/>
          <w:sz w:val="28"/>
          <w:szCs w:val="28"/>
          <w:lang w:eastAsia="ru-RU"/>
        </w:rPr>
        <w:t>- е</w:t>
      </w:r>
      <w:r w:rsidRPr="006222AE">
        <w:rPr>
          <w:rFonts w:ascii="Times New Roman" w:eastAsia="Calibri" w:hAnsi="Times New Roman" w:cs="Times New Roman"/>
          <w:sz w:val="28"/>
          <w:szCs w:val="28"/>
          <w:lang w:eastAsia="ru-RU"/>
        </w:rPr>
        <w:t>жемесячная доплата педагогическим работникам – участникам специальной военной операции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.».</w:t>
      </w:r>
    </w:p>
    <w:p w:rsidR="006833C2" w:rsidRDefault="006222AE" w:rsidP="006222AE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</w:t>
      </w:r>
      <w:r w:rsidR="006833C2">
        <w:rPr>
          <w:rFonts w:ascii="Times New Roman" w:eastAsia="Calibri" w:hAnsi="Times New Roman" w:cs="Times New Roman"/>
          <w:sz w:val="28"/>
          <w:szCs w:val="28"/>
          <w:lang w:eastAsia="ru-RU"/>
        </w:rPr>
        <w:t>ункт 2.3</w:t>
      </w:r>
      <w:r w:rsidR="006833C2" w:rsidRPr="006833C2">
        <w:t xml:space="preserve"> </w:t>
      </w:r>
      <w:r w:rsidR="006833C2" w:rsidRPr="006833C2">
        <w:rPr>
          <w:rFonts w:ascii="Times New Roman" w:eastAsia="Calibri" w:hAnsi="Times New Roman" w:cs="Times New Roman"/>
          <w:sz w:val="28"/>
          <w:szCs w:val="28"/>
          <w:lang w:eastAsia="ru-RU"/>
        </w:rPr>
        <w:t>раздела II. Порядок и условия оплаты труда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6833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дополнить </w:t>
      </w:r>
      <w:r w:rsidR="006833C2">
        <w:rPr>
          <w:rFonts w:ascii="Times New Roman" w:eastAsia="Calibri" w:hAnsi="Times New Roman" w:cs="Times New Roman"/>
          <w:sz w:val="28"/>
          <w:szCs w:val="28"/>
          <w:lang w:eastAsia="ru-RU"/>
        </w:rPr>
        <w:t>пунктом 2.3.16. следующего содержания:</w:t>
      </w:r>
    </w:p>
    <w:p w:rsidR="006833C2" w:rsidRDefault="006833C2" w:rsidP="006222AE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6222A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2.3.16. Ежемесячная доплата педагогическим работникам – участникам специальной военной операции устанавливается в размере 3,85 % должностного оклада (без учёта внешнего и внутреннего совместительства). Надбавка носит </w:t>
      </w:r>
      <w:r w:rsidR="006222AE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стимулирующий характер, не образует новый оклад и начисляется пропорционально отработанному времени.</w:t>
      </w:r>
    </w:p>
    <w:p w:rsidR="006222AE" w:rsidRDefault="006222AE" w:rsidP="006222AE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Педагогическим работникам, занимающим менее одной ставки, выплата производится пропорционально установленной  нагрузке.».</w:t>
      </w:r>
    </w:p>
    <w:p w:rsidR="00F85A76" w:rsidRPr="00F85A76" w:rsidRDefault="00F85A76" w:rsidP="00F85A76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1.3. Абзац 2</w:t>
      </w:r>
      <w:r w:rsidR="00D6620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подпункта 2.3.5. пункта 2.3.</w:t>
      </w:r>
      <w:r w:rsidRPr="00F85A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раздела II. Порядок и условия оплаты труда, изложить в следующей редакции:</w:t>
      </w:r>
    </w:p>
    <w:p w:rsidR="00F85A76" w:rsidRPr="006833C2" w:rsidRDefault="00F85A76" w:rsidP="00F85A76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5A76">
        <w:rPr>
          <w:rFonts w:ascii="Times New Roman" w:eastAsia="Calibri" w:hAnsi="Times New Roman" w:cs="Times New Roman"/>
          <w:sz w:val="28"/>
          <w:szCs w:val="28"/>
          <w:lang w:eastAsia="ru-RU"/>
        </w:rPr>
        <w:t>«Надбавка за выслугу лет начисляется ежемесячно исходя из должностного оклада работника по основному месту работы (без учета премий и иных стимулирующих выплат), а для педагогических работников - исходя из фактической педагогической нагрузки, в пределах фонда оплаты труда образовательного учреждения на основании локального акта образовательного учреждения.».</w:t>
      </w:r>
    </w:p>
    <w:p w:rsidR="006833C2" w:rsidRDefault="006833C2" w:rsidP="006833C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B1B">
        <w:rPr>
          <w:rFonts w:ascii="Times New Roman" w:hAnsi="Times New Roman" w:cs="Times New Roman"/>
          <w:sz w:val="28"/>
          <w:szCs w:val="28"/>
          <w:lang w:eastAsia="ar-SA"/>
        </w:rPr>
        <w:t>2.</w:t>
      </w:r>
      <w:r w:rsidRPr="008F3B1B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Настоящее постановление подлежит официальному обнародованию на Официальном сайте </w:t>
      </w:r>
      <w:r w:rsidR="0094791F" w:rsidRPr="008F3B1B">
        <w:rPr>
          <w:rFonts w:ascii="Times New Roman" w:hAnsi="Times New Roman" w:cs="Times New Roman"/>
          <w:sz w:val="28"/>
          <w:szCs w:val="28"/>
          <w:lang w:eastAsia="ar-SA"/>
        </w:rPr>
        <w:t>Краснокаменск</w:t>
      </w:r>
      <w:r w:rsidR="0094791F">
        <w:rPr>
          <w:rFonts w:ascii="Times New Roman" w:hAnsi="Times New Roman" w:cs="Times New Roman"/>
          <w:sz w:val="28"/>
          <w:szCs w:val="28"/>
          <w:lang w:eastAsia="ar-SA"/>
        </w:rPr>
        <w:t>ого</w:t>
      </w:r>
      <w:r w:rsidR="0094791F" w:rsidRPr="008F3B1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8F3B1B">
        <w:rPr>
          <w:rFonts w:ascii="Times New Roman" w:hAnsi="Times New Roman" w:cs="Times New Roman"/>
          <w:sz w:val="28"/>
          <w:szCs w:val="28"/>
          <w:lang w:eastAsia="ar-SA"/>
        </w:rPr>
        <w:t xml:space="preserve">муниципального </w:t>
      </w:r>
      <w:r w:rsidR="0094791F">
        <w:rPr>
          <w:rFonts w:ascii="Times New Roman" w:hAnsi="Times New Roman" w:cs="Times New Roman"/>
          <w:sz w:val="28"/>
          <w:szCs w:val="28"/>
          <w:lang w:eastAsia="ar-SA"/>
        </w:rPr>
        <w:t>округа</w:t>
      </w:r>
      <w:r w:rsidRPr="008F3B1B">
        <w:rPr>
          <w:rFonts w:ascii="Times New Roman" w:hAnsi="Times New Roman" w:cs="Times New Roman"/>
          <w:sz w:val="28"/>
          <w:szCs w:val="28"/>
          <w:lang w:eastAsia="ar-SA"/>
        </w:rPr>
        <w:t xml:space="preserve"> Забайкальского края в информационно-телекоммуникационной сети «Интернет» (http://adminkr.ru, регистрация в качестве сетевого издания ЭЛ № ФС 77-75936 от 03.07.2019) и на специально оборудованных стендах в специально отведенных местах, доступных для неограниченного круга лиц, расположенных по следующим адресам: Забайкальский край, г. Краснокаменск, 505; Забайкальский край, Краснокаменский район, с. Ковыли, ул. Ленина, 1; Забайкальский край, Краснокаменский район, с. Соктуй-Милозан, мкр. Юбилейный, 7; Забайкальский край, Краснокаменский район, с. Богдановка, ул. Микрорайонная, 1; Забайкальский край, Краснокаменский район, с. Кайластуй, ул. Куйбышева, 11; Забайкальский край, Краснокаменский район, с. Капцегайтуй, ул. Советская, 10; Забайкальский край, Краснокаменский район, с. Маргуцек, ул. Губина 61; Забайкальский край, Краснокаменский район, с. Среднеаргунск, Центральная 13; Забайкальский край, Краснокаменский район, с. Целинный ул. Железнодорожная, 1; Забайкальский край, Краснокаменский район, с.Юбилейный, ул.Советская, 9</w:t>
      </w:r>
      <w:r>
        <w:rPr>
          <w:rFonts w:ascii="Times New Roman" w:hAnsi="Times New Roman" w:cs="Times New Roman"/>
          <w:sz w:val="28"/>
          <w:szCs w:val="28"/>
          <w:lang w:eastAsia="ar-SA"/>
        </w:rPr>
        <w:t>,</w:t>
      </w:r>
      <w:r w:rsidRPr="008F3B1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D66208" w:rsidRPr="00D66208">
        <w:rPr>
          <w:rFonts w:ascii="Times New Roman" w:hAnsi="Times New Roman" w:cs="Times New Roman"/>
          <w:sz w:val="28"/>
          <w:szCs w:val="28"/>
          <w:lang w:eastAsia="ar-SA"/>
        </w:rPr>
        <w:t>вступает в силу на следующий день после дня его официального обнародования, подпункт</w:t>
      </w:r>
      <w:r w:rsidR="00D66208">
        <w:rPr>
          <w:rFonts w:ascii="Times New Roman" w:hAnsi="Times New Roman" w:cs="Times New Roman"/>
          <w:sz w:val="28"/>
          <w:szCs w:val="28"/>
          <w:lang w:eastAsia="ar-SA"/>
        </w:rPr>
        <w:t>ы</w:t>
      </w:r>
      <w:r w:rsidR="00D66208" w:rsidRPr="00D66208">
        <w:rPr>
          <w:rFonts w:ascii="Times New Roman" w:hAnsi="Times New Roman" w:cs="Times New Roman"/>
          <w:sz w:val="28"/>
          <w:szCs w:val="28"/>
          <w:lang w:eastAsia="ar-SA"/>
        </w:rPr>
        <w:t xml:space="preserve"> 1.1.</w:t>
      </w:r>
      <w:r w:rsidR="00D66208">
        <w:rPr>
          <w:rFonts w:ascii="Times New Roman" w:hAnsi="Times New Roman" w:cs="Times New Roman"/>
          <w:sz w:val="28"/>
          <w:szCs w:val="28"/>
          <w:lang w:eastAsia="ar-SA"/>
        </w:rPr>
        <w:t>, 1.2.</w:t>
      </w:r>
      <w:r w:rsidR="00D66208" w:rsidRPr="00D66208">
        <w:rPr>
          <w:rFonts w:ascii="Times New Roman" w:hAnsi="Times New Roman" w:cs="Times New Roman"/>
          <w:sz w:val="28"/>
          <w:szCs w:val="28"/>
          <w:lang w:eastAsia="ar-SA"/>
        </w:rPr>
        <w:t xml:space="preserve"> пункта 1 настоящего постановления, распространяют своё действие на правоотношения, возникшие с 01.</w:t>
      </w:r>
      <w:r w:rsidR="00D66208">
        <w:rPr>
          <w:rFonts w:ascii="Times New Roman" w:hAnsi="Times New Roman" w:cs="Times New Roman"/>
          <w:sz w:val="28"/>
          <w:szCs w:val="28"/>
          <w:lang w:eastAsia="ar-SA"/>
        </w:rPr>
        <w:t>11</w:t>
      </w:r>
      <w:r w:rsidR="00D66208" w:rsidRPr="00D66208">
        <w:rPr>
          <w:rFonts w:ascii="Times New Roman" w:hAnsi="Times New Roman" w:cs="Times New Roman"/>
          <w:sz w:val="28"/>
          <w:szCs w:val="28"/>
          <w:lang w:eastAsia="ar-SA"/>
        </w:rPr>
        <w:t>.2025 г., подпункт</w:t>
      </w:r>
      <w:r w:rsidR="00D66208">
        <w:rPr>
          <w:rFonts w:ascii="Times New Roman" w:hAnsi="Times New Roman" w:cs="Times New Roman"/>
          <w:sz w:val="28"/>
          <w:szCs w:val="28"/>
          <w:lang w:eastAsia="ar-SA"/>
        </w:rPr>
        <w:t xml:space="preserve"> 1.3.</w:t>
      </w:r>
      <w:r w:rsidR="00D66208" w:rsidRPr="00D66208">
        <w:rPr>
          <w:rFonts w:ascii="Times New Roman" w:hAnsi="Times New Roman" w:cs="Times New Roman"/>
          <w:sz w:val="28"/>
          <w:szCs w:val="28"/>
          <w:lang w:eastAsia="ar-SA"/>
        </w:rPr>
        <w:t xml:space="preserve"> пункта 1 настоящего постановления распространяет своё действие на правоотношения, возникшие с 01.</w:t>
      </w:r>
      <w:r w:rsidR="00D66208">
        <w:rPr>
          <w:rFonts w:ascii="Times New Roman" w:hAnsi="Times New Roman" w:cs="Times New Roman"/>
          <w:sz w:val="28"/>
          <w:szCs w:val="28"/>
          <w:lang w:eastAsia="ar-SA"/>
        </w:rPr>
        <w:t>09</w:t>
      </w:r>
      <w:r w:rsidR="00D66208" w:rsidRPr="00D66208">
        <w:rPr>
          <w:rFonts w:ascii="Times New Roman" w:hAnsi="Times New Roman" w:cs="Times New Roman"/>
          <w:sz w:val="28"/>
          <w:szCs w:val="28"/>
          <w:lang w:eastAsia="ar-SA"/>
        </w:rPr>
        <w:t>.2025 г.</w:t>
      </w:r>
    </w:p>
    <w:p w:rsidR="006833C2" w:rsidRDefault="006833C2" w:rsidP="00683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33C2" w:rsidRDefault="006833C2" w:rsidP="00683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33C2" w:rsidRDefault="006833C2" w:rsidP="00683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33C2" w:rsidRDefault="001B041A" w:rsidP="00683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6833C2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83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</w:t>
      </w:r>
      <w:r w:rsidR="006833C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</w:t>
      </w:r>
      <w:r w:rsidR="00C26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683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К.А. Зверев</w:t>
      </w:r>
    </w:p>
    <w:p w:rsidR="006833C2" w:rsidRDefault="006833C2" w:rsidP="006833C2"/>
    <w:sectPr w:rsidR="006833C2" w:rsidSect="001B041A">
      <w:pgSz w:w="11906" w:h="16838"/>
      <w:pgMar w:top="993" w:right="707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A85" w:rsidRDefault="00427A85">
      <w:pPr>
        <w:spacing w:after="0" w:line="240" w:lineRule="auto"/>
      </w:pPr>
      <w:r>
        <w:separator/>
      </w:r>
    </w:p>
  </w:endnote>
  <w:endnote w:type="continuationSeparator" w:id="0">
    <w:p w:rsidR="00427A85" w:rsidRDefault="00427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A85" w:rsidRDefault="00427A85">
      <w:pPr>
        <w:spacing w:after="0" w:line="240" w:lineRule="auto"/>
      </w:pPr>
      <w:r>
        <w:separator/>
      </w:r>
    </w:p>
  </w:footnote>
  <w:footnote w:type="continuationSeparator" w:id="0">
    <w:p w:rsidR="00427A85" w:rsidRDefault="00427A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287823"/>
    <w:multiLevelType w:val="multilevel"/>
    <w:tmpl w:val="B450EF58"/>
    <w:lvl w:ilvl="0">
      <w:start w:val="1"/>
      <w:numFmt w:val="decimal"/>
      <w:lvlText w:val="%1."/>
      <w:lvlJc w:val="left"/>
      <w:pPr>
        <w:ind w:left="1909" w:hanging="120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2222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3C2"/>
    <w:rsid w:val="00053220"/>
    <w:rsid w:val="001B041A"/>
    <w:rsid w:val="00261A88"/>
    <w:rsid w:val="00342C0B"/>
    <w:rsid w:val="003A1671"/>
    <w:rsid w:val="00427A85"/>
    <w:rsid w:val="006222AE"/>
    <w:rsid w:val="006833C2"/>
    <w:rsid w:val="00693AE1"/>
    <w:rsid w:val="008D70AA"/>
    <w:rsid w:val="0094791F"/>
    <w:rsid w:val="00956808"/>
    <w:rsid w:val="00A1577E"/>
    <w:rsid w:val="00AC2BBA"/>
    <w:rsid w:val="00B6789E"/>
    <w:rsid w:val="00C260A0"/>
    <w:rsid w:val="00D66208"/>
    <w:rsid w:val="00F8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4ABB3B-DCE5-4B67-BDA3-B6B0F3562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3C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833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833C2"/>
  </w:style>
  <w:style w:type="paragraph" w:styleId="a6">
    <w:name w:val="Normal (Web)"/>
    <w:basedOn w:val="a"/>
    <w:uiPriority w:val="99"/>
    <w:unhideWhenUsed/>
    <w:rsid w:val="00B67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B0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B0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8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4267</TotalTime>
  <Pages>1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Userr</cp:lastModifiedBy>
  <cp:revision>8</cp:revision>
  <cp:lastPrinted>2025-12-29T23:58:00Z</cp:lastPrinted>
  <dcterms:created xsi:type="dcterms:W3CDTF">2025-12-05T01:34:00Z</dcterms:created>
  <dcterms:modified xsi:type="dcterms:W3CDTF">2026-01-12T01:23:00Z</dcterms:modified>
</cp:coreProperties>
</file>