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7938AE">
        <w:rPr>
          <w:b/>
        </w:rPr>
        <w:t>2</w:t>
      </w:r>
      <w:r w:rsidR="006925B8">
        <w:rPr>
          <w:b/>
        </w:rPr>
        <w:t>5</w:t>
      </w:r>
      <w:r>
        <w:rPr>
          <w:b/>
        </w:rPr>
        <w:t xml:space="preserve">» </w:t>
      </w:r>
      <w:r w:rsidR="006925B8">
        <w:rPr>
          <w:b/>
        </w:rPr>
        <w:t>октября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6925B8">
        <w:rPr>
          <w:b/>
        </w:rPr>
        <w:t>3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6C4CE4">
        <w:rPr>
          <w:b/>
        </w:rPr>
        <w:tab/>
      </w:r>
      <w:r w:rsidR="006C4CE4">
        <w:rPr>
          <w:b/>
        </w:rPr>
        <w:tab/>
      </w:r>
      <w:r w:rsidR="001D3B13">
        <w:rPr>
          <w:b/>
        </w:rPr>
        <w:t xml:space="preserve"> </w:t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Краснокаменск и Краснокаменский район» Забайкальского края </w:t>
      </w:r>
      <w:r>
        <w:rPr>
          <w:b/>
        </w:rPr>
        <w:t>работников</w:t>
      </w:r>
      <w:r w:rsidR="001D6BFC">
        <w:rPr>
          <w:b/>
        </w:rPr>
        <w:t xml:space="preserve"> МАДОУ</w:t>
      </w:r>
      <w:r>
        <w:rPr>
          <w:b/>
        </w:rPr>
        <w:t xml:space="preserve"> </w:t>
      </w:r>
      <w:r w:rsidR="006925B8">
        <w:rPr>
          <w:b/>
        </w:rPr>
        <w:t>детск</w:t>
      </w:r>
      <w:r w:rsidR="001D6BFC">
        <w:rPr>
          <w:b/>
        </w:rPr>
        <w:t>ий</w:t>
      </w:r>
      <w:r w:rsidR="006925B8">
        <w:rPr>
          <w:b/>
        </w:rPr>
        <w:t xml:space="preserve"> сад компенсирующей направленности № 11 «Улыбка»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 xml:space="preserve">Рассмотрев ходатайство </w:t>
      </w:r>
      <w:r w:rsidR="007A54E0">
        <w:t>к</w:t>
      </w:r>
      <w:r w:rsidR="006E2213">
        <w:t xml:space="preserve">омитета по управлению образованием </w:t>
      </w:r>
      <w:r w:rsidR="007A54E0">
        <w:t>а</w:t>
      </w:r>
      <w:r w:rsidR="006E2213">
        <w:t>дминистрации муниципального района «Город Краснокаменск и Краснокаменский район»</w:t>
      </w:r>
      <w:r w:rsidR="00187B9C">
        <w:t xml:space="preserve"> Забайкальского края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муниципального района «Город </w:t>
      </w:r>
      <w:proofErr w:type="spellStart"/>
      <w:r w:rsidR="001A6AE5">
        <w:t>Краснокаменск</w:t>
      </w:r>
      <w:proofErr w:type="spellEnd"/>
      <w:r w:rsidR="001A6AE5">
        <w:t xml:space="preserve"> и </w:t>
      </w:r>
      <w:proofErr w:type="spellStart"/>
      <w:r w:rsidR="001A6AE5">
        <w:t>Краснокаменский</w:t>
      </w:r>
      <w:proofErr w:type="spellEnd"/>
      <w:r w:rsidR="001A6AE5">
        <w:t xml:space="preserve"> район» </w:t>
      </w:r>
      <w:proofErr w:type="spellStart"/>
      <w:r w:rsidR="001D6BFC">
        <w:t>Заммоева</w:t>
      </w:r>
      <w:proofErr w:type="spellEnd"/>
      <w:r w:rsidR="001D6BFC">
        <w:t xml:space="preserve"> А.У.</w:t>
      </w:r>
      <w:r>
        <w:t xml:space="preserve"> о награждении</w:t>
      </w:r>
      <w:r w:rsidR="00357FF9">
        <w:t xml:space="preserve"> Почетной грамотой и </w:t>
      </w: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 w:rsidR="001D6BFC" w:rsidRPr="001D6BFC">
        <w:rPr>
          <w:rFonts w:eastAsia="Calibri"/>
        </w:rPr>
        <w:t>работников МАДОУ детский сад компенсирующей направленности № 11 «Улыбка»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Краснокаменск и Краснокаменский район» </w:t>
      </w:r>
      <w:r>
        <w:rPr>
          <w:b/>
        </w:rPr>
        <w:t>решил:</w:t>
      </w:r>
    </w:p>
    <w:p w:rsidR="001D6BFC" w:rsidRDefault="00F35FC7" w:rsidP="001D6BFC">
      <w:pPr>
        <w:ind w:firstLine="709"/>
        <w:jc w:val="both"/>
        <w:rPr>
          <w:b/>
          <w:i/>
        </w:rPr>
      </w:pPr>
      <w:r w:rsidRPr="00F35FC7">
        <w:t>За многолетний добросовестный труд, профессионализм, творческий подход к работе, преданность делу дошкольного образования</w:t>
      </w:r>
      <w:r w:rsidR="00AF76EA">
        <w:t xml:space="preserve"> и в связи с </w:t>
      </w:r>
      <w:r w:rsidRPr="00F35FC7">
        <w:t>45-летним юбилеем МАДОУ детский сад компенсирующей направленности № 11 «Улыбка»</w:t>
      </w:r>
      <w:r w:rsidR="00AF76EA">
        <w:t xml:space="preserve"> </w:t>
      </w:r>
      <w:r w:rsidR="00AF76EA">
        <w:rPr>
          <w:b/>
        </w:rPr>
        <w:t>наградить</w:t>
      </w:r>
    </w:p>
    <w:p w:rsidR="001D6BFC" w:rsidRDefault="00272BBA" w:rsidP="001D6BFC">
      <w:pPr>
        <w:ind w:firstLine="709"/>
        <w:jc w:val="both"/>
        <w:rPr>
          <w:b/>
          <w:i/>
        </w:rPr>
      </w:pPr>
      <w:r>
        <w:t>Благодарственным письмом</w:t>
      </w:r>
      <w:r w:rsidR="00A17AC0" w:rsidRPr="00A17AC0">
        <w:t xml:space="preserve"> Совета муниципального района «Город </w:t>
      </w:r>
      <w:proofErr w:type="spellStart"/>
      <w:r w:rsidR="00A17AC0" w:rsidRPr="00A17AC0">
        <w:t>Краснокаменск</w:t>
      </w:r>
      <w:proofErr w:type="spellEnd"/>
      <w:r w:rsidR="00A17AC0" w:rsidRPr="00A17AC0">
        <w:t xml:space="preserve"> и </w:t>
      </w:r>
      <w:proofErr w:type="spellStart"/>
      <w:r w:rsidR="00A17AC0" w:rsidRPr="00A17AC0">
        <w:t>Краснокаменский</w:t>
      </w:r>
      <w:proofErr w:type="spellEnd"/>
      <w:r w:rsidR="00A17AC0" w:rsidRPr="00A17AC0">
        <w:t xml:space="preserve"> район» Забайкальского края </w:t>
      </w:r>
    </w:p>
    <w:p w:rsidR="001D6BFC" w:rsidRDefault="001D6BFC" w:rsidP="001D6BFC">
      <w:pPr>
        <w:ind w:firstLine="709"/>
        <w:jc w:val="both"/>
      </w:pPr>
      <w:r>
        <w:rPr>
          <w:b/>
        </w:rPr>
        <w:t xml:space="preserve">Каргину Наталью Ивановну </w:t>
      </w:r>
      <w:r w:rsidR="000E3BA9" w:rsidRPr="00316A91">
        <w:t xml:space="preserve">– </w:t>
      </w:r>
      <w:r>
        <w:t>учителя-логопеда муниципального автономного дошкольного образовательного учреждения – детский сад компенсирующей направленности № 11 «Улыбка»;</w:t>
      </w:r>
    </w:p>
    <w:p w:rsidR="001D6BFC" w:rsidRDefault="001D6BFC" w:rsidP="001D6BFC">
      <w:pPr>
        <w:ind w:firstLine="709"/>
        <w:jc w:val="both"/>
      </w:pPr>
      <w:proofErr w:type="spellStart"/>
      <w:r>
        <w:rPr>
          <w:b/>
        </w:rPr>
        <w:t>Кобылкину</w:t>
      </w:r>
      <w:proofErr w:type="spellEnd"/>
      <w:r>
        <w:rPr>
          <w:b/>
        </w:rPr>
        <w:t xml:space="preserve"> Татьяну Владимировну</w:t>
      </w:r>
      <w:r w:rsidRPr="001D6BFC">
        <w:rPr>
          <w:b/>
        </w:rPr>
        <w:t xml:space="preserve"> </w:t>
      </w:r>
      <w:r w:rsidRPr="001D6BFC">
        <w:t xml:space="preserve">– </w:t>
      </w:r>
      <w:r>
        <w:t xml:space="preserve">музыкального руководителя </w:t>
      </w:r>
      <w:r w:rsidRPr="001D6BFC">
        <w:t>муниципального автономного дошкольного образовательного учреждения – детский сад компенсирующей направленности № 11 «Улыбка</w:t>
      </w:r>
      <w:r>
        <w:t>»;</w:t>
      </w:r>
    </w:p>
    <w:p w:rsidR="000E3BA9" w:rsidRPr="001D6BFC" w:rsidRDefault="001D6BFC" w:rsidP="001D6BFC">
      <w:pPr>
        <w:ind w:firstLine="709"/>
        <w:jc w:val="both"/>
        <w:rPr>
          <w:b/>
          <w:i/>
        </w:rPr>
      </w:pPr>
      <w:r w:rsidRPr="003D0480">
        <w:rPr>
          <w:b/>
        </w:rPr>
        <w:t>Сафонову Надежду Григорьевну</w:t>
      </w:r>
      <w:r w:rsidRPr="001D6BFC">
        <w:t xml:space="preserve"> – учителя-логопеда муниципального автономного дошкольного образовательного учреждения – детский сад компенсирующ</w:t>
      </w:r>
      <w:r w:rsidR="003D0480">
        <w:t>ей направленности № 11 «Улыбка».</w:t>
      </w:r>
    </w:p>
    <w:p w:rsidR="00385470" w:rsidRDefault="00385470" w:rsidP="00AF76EA">
      <w:pPr>
        <w:ind w:firstLine="708"/>
        <w:jc w:val="both"/>
      </w:pPr>
      <w:bookmarkStart w:id="0" w:name="_GoBack"/>
      <w:bookmarkEnd w:id="0"/>
    </w:p>
    <w:p w:rsidR="00AF76EA" w:rsidRDefault="00AF76EA" w:rsidP="00AF76EA">
      <w:pPr>
        <w:jc w:val="both"/>
      </w:pPr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335E6B" w:rsidRDefault="00AF76EA" w:rsidP="00E339A9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3D0480">
        <w:t xml:space="preserve">А.У. </w:t>
      </w:r>
      <w:proofErr w:type="spellStart"/>
      <w:r w:rsidR="003D0480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B2DE8"/>
    <w:rsid w:val="000C4FBA"/>
    <w:rsid w:val="000E3BA9"/>
    <w:rsid w:val="00110BC5"/>
    <w:rsid w:val="00151F2C"/>
    <w:rsid w:val="0016695C"/>
    <w:rsid w:val="00187B9C"/>
    <w:rsid w:val="001A6AE5"/>
    <w:rsid w:val="001D3B13"/>
    <w:rsid w:val="001D6BFC"/>
    <w:rsid w:val="001E03D5"/>
    <w:rsid w:val="001F2F02"/>
    <w:rsid w:val="0020464D"/>
    <w:rsid w:val="002357F2"/>
    <w:rsid w:val="00245F91"/>
    <w:rsid w:val="00263573"/>
    <w:rsid w:val="00272BBA"/>
    <w:rsid w:val="002A5C1A"/>
    <w:rsid w:val="00316A91"/>
    <w:rsid w:val="00317817"/>
    <w:rsid w:val="00335E6B"/>
    <w:rsid w:val="00357FF9"/>
    <w:rsid w:val="00385470"/>
    <w:rsid w:val="003D0480"/>
    <w:rsid w:val="003F06F0"/>
    <w:rsid w:val="00444E04"/>
    <w:rsid w:val="00462E02"/>
    <w:rsid w:val="00465AD7"/>
    <w:rsid w:val="004705F1"/>
    <w:rsid w:val="004C5920"/>
    <w:rsid w:val="004D48EF"/>
    <w:rsid w:val="005365BF"/>
    <w:rsid w:val="00541F98"/>
    <w:rsid w:val="005A16B8"/>
    <w:rsid w:val="005C1D41"/>
    <w:rsid w:val="005D61CF"/>
    <w:rsid w:val="0063300C"/>
    <w:rsid w:val="00642E9D"/>
    <w:rsid w:val="006673A5"/>
    <w:rsid w:val="00687760"/>
    <w:rsid w:val="006913F6"/>
    <w:rsid w:val="006925B8"/>
    <w:rsid w:val="006A51A5"/>
    <w:rsid w:val="006C4CE4"/>
    <w:rsid w:val="006E2213"/>
    <w:rsid w:val="006F7183"/>
    <w:rsid w:val="00714FE7"/>
    <w:rsid w:val="00720F4B"/>
    <w:rsid w:val="00735560"/>
    <w:rsid w:val="007938AE"/>
    <w:rsid w:val="007A54E0"/>
    <w:rsid w:val="007E763A"/>
    <w:rsid w:val="00880097"/>
    <w:rsid w:val="00886E6F"/>
    <w:rsid w:val="008B707D"/>
    <w:rsid w:val="008E2A54"/>
    <w:rsid w:val="008E2DDC"/>
    <w:rsid w:val="008E322C"/>
    <w:rsid w:val="008F46DF"/>
    <w:rsid w:val="008F7813"/>
    <w:rsid w:val="009279E4"/>
    <w:rsid w:val="0093379D"/>
    <w:rsid w:val="00943B8D"/>
    <w:rsid w:val="00965ABF"/>
    <w:rsid w:val="009A6CB2"/>
    <w:rsid w:val="009B49E3"/>
    <w:rsid w:val="009E248E"/>
    <w:rsid w:val="009E345F"/>
    <w:rsid w:val="009F7EE6"/>
    <w:rsid w:val="00A17AC0"/>
    <w:rsid w:val="00A54B89"/>
    <w:rsid w:val="00A8049F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D03C6"/>
    <w:rsid w:val="00BD2352"/>
    <w:rsid w:val="00BD54D6"/>
    <w:rsid w:val="00C01C7E"/>
    <w:rsid w:val="00C0435F"/>
    <w:rsid w:val="00C276A6"/>
    <w:rsid w:val="00C44C86"/>
    <w:rsid w:val="00C64DF6"/>
    <w:rsid w:val="00CA787C"/>
    <w:rsid w:val="00CC273F"/>
    <w:rsid w:val="00CD397A"/>
    <w:rsid w:val="00CF49E9"/>
    <w:rsid w:val="00D12AE6"/>
    <w:rsid w:val="00D13AD8"/>
    <w:rsid w:val="00D245C8"/>
    <w:rsid w:val="00D4065E"/>
    <w:rsid w:val="00D56144"/>
    <w:rsid w:val="00D71E78"/>
    <w:rsid w:val="00DB3F4F"/>
    <w:rsid w:val="00DE3D6D"/>
    <w:rsid w:val="00E339A9"/>
    <w:rsid w:val="00E501B3"/>
    <w:rsid w:val="00E9079A"/>
    <w:rsid w:val="00EB1194"/>
    <w:rsid w:val="00F13BE6"/>
    <w:rsid w:val="00F14876"/>
    <w:rsid w:val="00F20600"/>
    <w:rsid w:val="00F354FE"/>
    <w:rsid w:val="00F35FC7"/>
    <w:rsid w:val="00F97668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B4CDE-CF1D-4EDF-8D79-2C226D72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2020-09-10T07:11:00Z</cp:lastPrinted>
  <dcterms:created xsi:type="dcterms:W3CDTF">2023-10-18T23:56:00Z</dcterms:created>
  <dcterms:modified xsi:type="dcterms:W3CDTF">2023-10-18T23:56:00Z</dcterms:modified>
</cp:coreProperties>
</file>